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Step-by-Step Guide to Women’s Health &amp; Hormone Balance</w:t>
      </w:r>
    </w:p>
    <w:p>
      <w:r>
        <w:rPr>
          <w:i/>
        </w:rPr>
        <w:t>A Gentle Overview for Energy, Mood, and Long-Term Vitality</w:t>
      </w:r>
    </w:p>
    <w:p>
      <w:r>
        <w:t>By Dr. Guadalupe Vanderhorst Rodriguez, D.Ac., L.Ac.</w:t>
      </w:r>
    </w:p>
    <w:p>
      <w:r>
        <w:t>Book Serenity • Holistic Health &amp; Educational Resources</w:t>
      </w:r>
    </w:p>
    <w:p/>
    <w:p>
      <w:r>
        <w:t>Hormones influence nearly every system in a woman’s body — energy, weight, mood, sleep, metabolism, skin, digestion, and emotional resilience. When hormones shift, the body speaks. This guide offers a clear overview of women’s hormonal health and simple daily steps you can begin immediately.</w:t>
      </w:r>
    </w:p>
    <w:p>
      <w:pPr>
        <w:pStyle w:val="Heading2"/>
      </w:pPr>
      <w:r>
        <w:t>Step 1 — Understand the Major Hormone Players</w:t>
      </w:r>
    </w:p>
    <w:p>
      <w:r>
        <w:t>• Estrogen – regulates cycles, skin health, mood, and bone strength</w:t>
      </w:r>
    </w:p>
    <w:p>
      <w:r>
        <w:t>• Progesterone – promotes calm, sleep, and cycle balance</w:t>
      </w:r>
    </w:p>
    <w:p>
      <w:r>
        <w:t>• Testosterone – supports muscle tone, confidence, and libido</w:t>
      </w:r>
    </w:p>
    <w:p>
      <w:r>
        <w:t>• Cortisol – stress hormone affecting inflammation and weight</w:t>
      </w:r>
    </w:p>
    <w:p>
      <w:r>
        <w:t>• Insulin – blood sugar regulation and fat storage</w:t>
      </w:r>
    </w:p>
    <w:p>
      <w:r>
        <w:t>• Thyroid hormones (T3/T4) – metabolism and energy</w:t>
      </w:r>
    </w:p>
    <w:p>
      <w:pPr>
        <w:pStyle w:val="Heading2"/>
      </w:pPr>
      <w:r>
        <w:t>Step 2 — Recognize Common Hormonal Imbalance Symptoms</w:t>
      </w:r>
    </w:p>
    <w:p>
      <w:r>
        <w:t>• Fatigue or brain fog</w:t>
      </w:r>
    </w:p>
    <w:p>
      <w:r>
        <w:t>• Irregular or painful cycles</w:t>
      </w:r>
    </w:p>
    <w:p>
      <w:r>
        <w:t>• Mood swings, anxiety, irritability</w:t>
      </w:r>
    </w:p>
    <w:p>
      <w:r>
        <w:t>• Weight gain (especially abdominal)</w:t>
      </w:r>
    </w:p>
    <w:p>
      <w:r>
        <w:t>• Hair thinning or dry skin</w:t>
      </w:r>
    </w:p>
    <w:p>
      <w:r>
        <w:t>• Hot flashes or night sweats</w:t>
      </w:r>
    </w:p>
    <w:p>
      <w:r>
        <w:t>• Sleep disturbances</w:t>
      </w:r>
    </w:p>
    <w:p>
      <w:pPr>
        <w:pStyle w:val="Heading2"/>
      </w:pPr>
      <w:r>
        <w:t>Step 3 — Support Blood Sugar First</w:t>
      </w:r>
    </w:p>
    <w:p>
      <w:r>
        <w:t>• Eat protein within 60 minutes of waking</w:t>
      </w:r>
    </w:p>
    <w:p>
      <w:r>
        <w:t>• Pair carbohydrates with protein or healthy fats</w:t>
      </w:r>
    </w:p>
    <w:p>
      <w:r>
        <w:t>• Avoid long periods without eating</w:t>
      </w:r>
    </w:p>
    <w:p>
      <w:r>
        <w:t>• Reduce refined sugar and ultra-processed foods</w:t>
      </w:r>
    </w:p>
    <w:p>
      <w:pPr>
        <w:pStyle w:val="Heading2"/>
      </w:pPr>
      <w:r>
        <w:t>Step 4 — Reduce Chronic Stress</w:t>
      </w:r>
    </w:p>
    <w:p>
      <w:r>
        <w:t>• 5 minutes of slow breathing daily</w:t>
      </w:r>
    </w:p>
    <w:p>
      <w:r>
        <w:t>• Gentle walking or light movement</w:t>
      </w:r>
    </w:p>
    <w:p>
      <w:r>
        <w:t>• Earlier bedtime</w:t>
      </w:r>
    </w:p>
    <w:p>
      <w:r>
        <w:t>• Reduce digital overload</w:t>
      </w:r>
    </w:p>
    <w:p>
      <w:pPr>
        <w:pStyle w:val="Heading2"/>
      </w:pPr>
      <w:r>
        <w:t>Step 5 — Support the Liver (Estrogen Balance)</w:t>
      </w:r>
    </w:p>
    <w:p>
      <w:r>
        <w:t>• Eat leafy greens and cruciferous vegetables</w:t>
      </w:r>
    </w:p>
    <w:p>
      <w:r>
        <w:t>• Drink adequate water</w:t>
      </w:r>
    </w:p>
    <w:p>
      <w:r>
        <w:t>• Reduce alcohol intake</w:t>
      </w:r>
    </w:p>
    <w:p>
      <w:r>
        <w:t>• Support digestion and regular elimination</w:t>
      </w:r>
    </w:p>
    <w:p>
      <w:pPr>
        <w:pStyle w:val="Heading2"/>
      </w:pPr>
      <w:r>
        <w:t>Step 6 — Nourish the Thyroid</w:t>
      </w:r>
    </w:p>
    <w:p>
      <w:r>
        <w:t>• Ensure adequate protein intake</w:t>
      </w:r>
    </w:p>
    <w:p>
      <w:r>
        <w:t>• Manage stress levels</w:t>
      </w:r>
    </w:p>
    <w:p>
      <w:r>
        <w:t>• Prioritize restorative sleep</w:t>
      </w:r>
    </w:p>
    <w:p>
      <w:r>
        <w:t>• Avoid extreme calorie restriction</w:t>
      </w:r>
    </w:p>
    <w:p>
      <w:pPr>
        <w:pStyle w:val="Heading2"/>
      </w:pPr>
      <w:r>
        <w:t>Step 7 — Reduce Inflammation</w:t>
      </w:r>
    </w:p>
    <w:p>
      <w:r>
        <w:t>• Omega-3 rich foods (salmon, walnuts, flax)</w:t>
      </w:r>
    </w:p>
    <w:p>
      <w:r>
        <w:t>• Colorful vegetables daily</w:t>
      </w:r>
    </w:p>
    <w:p>
      <w:r>
        <w:t>• Gentle movement</w:t>
      </w:r>
    </w:p>
    <w:p>
      <w:r>
        <w:t>• Rest and recovery</w:t>
      </w:r>
    </w:p>
    <w:p>
      <w:pPr>
        <w:pStyle w:val="Heading2"/>
      </w:pPr>
      <w:r>
        <w:t>Step 8 — Consider Acupuncture &amp; Holistic Support</w:t>
      </w:r>
    </w:p>
    <w:p>
      <w:r>
        <w:t>Traditional Chinese Medicine views hormonal imbalance as patterns such as Liver Qi stagnation, Blood deficiency, Kidney Jing depletion, and Spleen Qi deficiency. Acupuncture may help regulate cycles, reduce PMS, support fertility, ease perimenopause symptoms, and improve sleep and stress resilience.</w:t>
      </w:r>
    </w:p>
    <w:p>
      <w:pPr>
        <w:pStyle w:val="Heading2"/>
      </w:pPr>
      <w:r>
        <w:t>Ready to Go Deeper?</w:t>
      </w:r>
    </w:p>
    <w:p>
      <w:r>
        <w:t>For a comprehensive understanding of how hormones, inflammation, stress, digestion, and energy systems work together, explore the complete framework inside:</w:t>
      </w:r>
    </w:p>
    <w:p>
      <w:r>
        <w:rPr>
          <w:b/>
        </w:rPr>
        <w:t>Holistic Healing: A Comprehensive Guide to Improving Health Naturally</w:t>
      </w:r>
    </w:p>
    <w:p>
      <w:r>
        <w:t>This book explores hormonal balance from a holistic perspective, step-by-step lifestyle protocols, acupuncture principles for women’s wellness, and long-term vitality strategies.</w:t>
      </w:r>
    </w:p>
    <w:p>
      <w:r>
        <w:t>Available now at Book Serenity.</w:t>
      </w:r>
    </w:p>
    <w:p/>
    <w:p>
      <w:r>
        <w:t>© 2026 Book Serenity.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